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78" w:rsidRDefault="00B572B3" w:rsidP="00B572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Intensive Training Policy 22 – Entering Outcome Details</w:t>
      </w:r>
    </w:p>
    <w:p w:rsidR="00F17A09" w:rsidRDefault="00F17A09" w:rsidP="00B572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3C93" w:rsidRDefault="00F17A09" w:rsidP="00B572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 managers </w:t>
      </w:r>
      <w:r w:rsidR="00AA481A">
        <w:rPr>
          <w:rFonts w:ascii="Times New Roman" w:hAnsi="Times New Roman" w:cs="Times New Roman"/>
          <w:sz w:val="24"/>
          <w:szCs w:val="24"/>
        </w:rPr>
        <w:t xml:space="preserve">are able to </w:t>
      </w:r>
      <w:r>
        <w:rPr>
          <w:rFonts w:ascii="Times New Roman" w:hAnsi="Times New Roman" w:cs="Times New Roman"/>
          <w:sz w:val="24"/>
          <w:szCs w:val="24"/>
        </w:rPr>
        <w:t xml:space="preserve">enter Outcome information </w:t>
      </w:r>
      <w:r w:rsidR="008B3C93">
        <w:rPr>
          <w:rFonts w:ascii="Times New Roman" w:hAnsi="Times New Roman" w:cs="Times New Roman"/>
          <w:sz w:val="24"/>
          <w:szCs w:val="24"/>
        </w:rPr>
        <w:t xml:space="preserve">immediately after the completion of training but no later than the Third Quarter after Exit. Outcome information will not be entered unless </w:t>
      </w:r>
      <w:r w:rsidR="00ED7510">
        <w:rPr>
          <w:rFonts w:ascii="Times New Roman" w:hAnsi="Times New Roman" w:cs="Times New Roman"/>
          <w:sz w:val="24"/>
          <w:szCs w:val="24"/>
        </w:rPr>
        <w:t xml:space="preserve">the </w:t>
      </w:r>
      <w:r w:rsidR="008B3C93">
        <w:rPr>
          <w:rFonts w:ascii="Times New Roman" w:hAnsi="Times New Roman" w:cs="Times New Roman"/>
          <w:sz w:val="24"/>
          <w:szCs w:val="24"/>
        </w:rPr>
        <w:t xml:space="preserve">case manager has obtained </w:t>
      </w:r>
      <w:r w:rsidR="00ED7510">
        <w:rPr>
          <w:rFonts w:ascii="Times New Roman" w:hAnsi="Times New Roman" w:cs="Times New Roman"/>
          <w:sz w:val="24"/>
          <w:szCs w:val="24"/>
        </w:rPr>
        <w:t xml:space="preserve">necessary </w:t>
      </w:r>
      <w:r w:rsidR="008B3C93">
        <w:rPr>
          <w:rFonts w:ascii="Times New Roman" w:hAnsi="Times New Roman" w:cs="Times New Roman"/>
          <w:sz w:val="24"/>
          <w:szCs w:val="24"/>
        </w:rPr>
        <w:t>documentation to support the outcome.</w:t>
      </w:r>
    </w:p>
    <w:p w:rsidR="008B3C93" w:rsidRDefault="008B3C93" w:rsidP="00B572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343" w:rsidRDefault="008B3C93" w:rsidP="00B572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entering </w:t>
      </w:r>
      <w:r w:rsidR="00AA481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successful completion of an Occupational Skills Training, the case manager should select Occupational Skills Certificate or Credential. Case managers should not be selecting Other Recognized Certificate or Credential. </w:t>
      </w:r>
      <w:r w:rsidR="005B0AAB">
        <w:rPr>
          <w:rFonts w:ascii="Times New Roman" w:hAnsi="Times New Roman" w:cs="Times New Roman"/>
          <w:sz w:val="24"/>
          <w:szCs w:val="24"/>
        </w:rPr>
        <w:t>When entering the successful completion of an Associate Degree Program, the case manager should select AA or AS Diploma/Degree. When entering the successful completion of a Bachelor Degree Program, the case manager should select BA or BS Diploma/Degree.</w:t>
      </w:r>
      <w:r w:rsidR="008A6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343" w:rsidRDefault="008D1343" w:rsidP="00B572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343" w:rsidRDefault="008D1343" w:rsidP="00B572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event an individual is unsuccessful, the case manager should select No credential received, individual received training, or if the individual did not attend, then the case manager should select N/A – Individual did not receive training.</w:t>
      </w:r>
    </w:p>
    <w:p w:rsidR="00ED7510" w:rsidRDefault="00ED7510" w:rsidP="00B572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7510" w:rsidRDefault="00ED7510" w:rsidP="00B572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credential does not appear to meet the above descriptions, the case manager should contact the Supervisor for further guidance. </w:t>
      </w:r>
      <w:r w:rsidR="003D4F06">
        <w:rPr>
          <w:rFonts w:ascii="Times New Roman" w:hAnsi="Times New Roman" w:cs="Times New Roman"/>
          <w:sz w:val="24"/>
          <w:szCs w:val="24"/>
        </w:rPr>
        <w:t>Supervisors can always obtain guidance from their contract specialist if needed.</w:t>
      </w:r>
    </w:p>
    <w:p w:rsidR="008D1343" w:rsidRDefault="008D1343" w:rsidP="00B572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7A09" w:rsidRDefault="005B0AAB" w:rsidP="00B572B3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884">
        <w:rPr>
          <w:rFonts w:ascii="Times New Roman" w:hAnsi="Times New Roman" w:cs="Times New Roman"/>
          <w:sz w:val="24"/>
          <w:szCs w:val="24"/>
        </w:rPr>
        <w:t>Effective</w:t>
      </w:r>
      <w:r w:rsidR="00B55F7C">
        <w:rPr>
          <w:rFonts w:ascii="Times New Roman" w:hAnsi="Times New Roman" w:cs="Times New Roman"/>
          <w:sz w:val="24"/>
          <w:szCs w:val="24"/>
        </w:rPr>
        <w:t xml:space="preserve"> Date</w:t>
      </w:r>
      <w:r w:rsidR="00E80884">
        <w:rPr>
          <w:rFonts w:ascii="Times New Roman" w:hAnsi="Times New Roman" w:cs="Times New Roman"/>
          <w:sz w:val="24"/>
          <w:szCs w:val="24"/>
        </w:rPr>
        <w:t>: January 20, 2012</w:t>
      </w:r>
    </w:p>
    <w:sectPr w:rsidR="00F17A09" w:rsidSect="00C04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572B3"/>
    <w:rsid w:val="00193D58"/>
    <w:rsid w:val="002C71BD"/>
    <w:rsid w:val="003D4F06"/>
    <w:rsid w:val="00557704"/>
    <w:rsid w:val="005B0AAB"/>
    <w:rsid w:val="006C5A16"/>
    <w:rsid w:val="00814EB3"/>
    <w:rsid w:val="008A66C2"/>
    <w:rsid w:val="008B3C93"/>
    <w:rsid w:val="008D1343"/>
    <w:rsid w:val="00AA481A"/>
    <w:rsid w:val="00AA673C"/>
    <w:rsid w:val="00B55F7C"/>
    <w:rsid w:val="00B572B3"/>
    <w:rsid w:val="00BD29ED"/>
    <w:rsid w:val="00BF2C5E"/>
    <w:rsid w:val="00C04578"/>
    <w:rsid w:val="00E80884"/>
    <w:rsid w:val="00ED7510"/>
    <w:rsid w:val="00F1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2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DOL/DET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eileen.schneese</dc:creator>
  <cp:keywords/>
  <dc:description/>
  <cp:lastModifiedBy>eileen.schneese</cp:lastModifiedBy>
  <cp:revision>4</cp:revision>
  <dcterms:created xsi:type="dcterms:W3CDTF">2011-09-07T18:02:00Z</dcterms:created>
  <dcterms:modified xsi:type="dcterms:W3CDTF">2012-02-06T13:21:00Z</dcterms:modified>
</cp:coreProperties>
</file>